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8EB2E" w14:textId="3F8B4BA5" w:rsidR="00007F61" w:rsidRDefault="00565856">
      <w:bookmarkStart w:id="0" w:name="_GoBack"/>
      <w:bookmarkEnd w:id="0"/>
      <w:r>
        <w:rPr>
          <w:noProof/>
          <w:lang w:eastAsia="en-GB"/>
        </w:rPr>
        <mc:AlternateContent>
          <mc:Choice Requires="wps">
            <w:drawing>
              <wp:anchor distT="0" distB="0" distL="114300" distR="114300" simplePos="0" relativeHeight="251660288" behindDoc="0" locked="0" layoutInCell="1" allowOverlap="1" wp14:anchorId="23033CFA" wp14:editId="6AB600B0">
                <wp:simplePos x="0" y="0"/>
                <wp:positionH relativeFrom="column">
                  <wp:posOffset>1345565</wp:posOffset>
                </wp:positionH>
                <wp:positionV relativeFrom="paragraph">
                  <wp:posOffset>3636645</wp:posOffset>
                </wp:positionV>
                <wp:extent cx="6172200" cy="1600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16919E" w14:textId="4AC9B078" w:rsidR="006965EB" w:rsidRPr="004800C6" w:rsidRDefault="006965EB" w:rsidP="004800C6">
                            <w:pPr>
                              <w:jc w:val="center"/>
                              <w:rPr>
                                <w:rFonts w:ascii="Arial" w:hAnsi="Arial" w:cs="Arial"/>
                                <w:color w:val="808080" w:themeColor="background1" w:themeShade="80"/>
                                <w:sz w:val="72"/>
                                <w:szCs w:val="72"/>
                              </w:rPr>
                            </w:pPr>
                            <w:r w:rsidRPr="004800C6">
                              <w:rPr>
                                <w:rFonts w:ascii="Arial" w:hAnsi="Arial" w:cs="Arial"/>
                                <w:color w:val="808080" w:themeColor="background1" w:themeShade="80"/>
                                <w:sz w:val="72"/>
                                <w:szCs w:val="72"/>
                              </w:rPr>
                              <w:t>(Insert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33CFA" id="_x0000_t202" coordsize="21600,21600" o:spt="202" path="m,l,21600r21600,l21600,xe">
                <v:stroke joinstyle="miter"/>
                <v:path gradientshapeok="t" o:connecttype="rect"/>
              </v:shapetype>
              <v:shape id="Text Box 6" o:spid="_x0000_s1026" type="#_x0000_t202" style="position:absolute;margin-left:105.95pt;margin-top:286.35pt;width:48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FYqAIAAKQFAAAOAAAAZHJzL2Uyb0RvYy54bWysVE1v2zAMvQ/YfxB0T20HadoadQo3RYYB&#10;RVesHXpWZKkxJouapMTOhv33UbKdZt0uHXaxKfKJIh8/Lq+6RpGdsK4GXdDsJKVEaA5VrZ8L+uVx&#10;NTmnxHmmK6ZAi4LuhaNXi/fvLluTiylsQFXCEnSiXd6agm68N3mSOL4RDXMnYIRGowTbMI9H+5xU&#10;lrXovVHJNE3nSQu2Mha4cA61N72RLqJ/KQX3n6R0whNVUIzNx6+N33X4JotLlj9bZjY1H8Jg/xBF&#10;w2qNjx5c3TDPyNbWf7hqam7BgfQnHJoEpKy5iDlgNln6KpuHDTMi5oLkOHOgyf0/t/xud29JXRV0&#10;TolmDZboUXSeXENH5oGd1rgcQQ8GYb5DNVZ51DtUhqQ7aZvwx3QI2pHn/YHb4Iyjcp6dTbFglHC0&#10;ZfM0DQf0n7xcN9b5DwIaEoSCWixe5JTtbp3voSMkvKZhVSsVC6j0bwr02WtE7ID+NssxFBQDMgQV&#10;q/NjeXo2Lc9OLybz8jSbzLL0fFKW6XRysyrTMp2tlhez659DnOP9JHDS5x4lv1cieFX6s5DIZaQg&#10;KGIXi6WyZMew/xjnQvvIXowQ0QElMYu3XBzwMY+Y31su94yML4P2h8tNrcFGvl+FXX0dQ5Y9Hot2&#10;lHcQfbfuhl5ZQ7XHVrHQj5ozfFVjOW+Z8/fM4mxhC+C+8J/wIxW0BYVBomQD9vvf9AGPLY9WSlqc&#10;1YK6b1tmBSXqo8ZhuMhmszDc8TDDiuLBHlvWxxa9bZaA5chwMxkexYD3ahSlheYJ10oZXkUT0xzf&#10;LqgfxaXvNwiuJS7KMoJwnA3zt/rB8OA6VCc062P3xKwZOtpjB93BONUsf9XYPTbc1FBuPcg6dn0g&#10;uGd1IB5XQZybYW2FXXN8jqiX5br4BQAA//8DAFBLAwQUAAYACAAAACEAfedPqOAAAAAMAQAADwAA&#10;AGRycy9kb3ducmV2LnhtbEyPTU/DMAyG70j8h8hI3FjSstGu1J0QiCto40PiljVeW9E4VZOt5d+T&#10;neBo+9Hr5y03s+3FiUbfOUZIFgoEce1Mxw3C+9vzTQ7CB81G944J4Yc8bKrLi1IXxk28pdMuNCKG&#10;sC80QhvCUEjp65as9gs3EMfbwY1WhziOjTSjnmK47WWq1J20uuP4odUDPbZUf++OFuHj5fD1uVSv&#10;zZNdDZOblWS7lojXV/PDPYhAc/iD4awf1aGKTnt3ZONFj5AmyTqiCKsszUCciSS/jas9Qp4uM5BV&#10;Kf+XqH4BAAD//wMAUEsBAi0AFAAGAAgAAAAhALaDOJL+AAAA4QEAABMAAAAAAAAAAAAAAAAAAAAA&#10;AFtDb250ZW50X1R5cGVzXS54bWxQSwECLQAUAAYACAAAACEAOP0h/9YAAACUAQAACwAAAAAAAAAA&#10;AAAAAAAvAQAAX3JlbHMvLnJlbHNQSwECLQAUAAYACAAAACEAy+rhWKgCAACkBQAADgAAAAAAAAAA&#10;AAAAAAAuAgAAZHJzL2Uyb0RvYy54bWxQSwECLQAUAAYACAAAACEAfedPqOAAAAAMAQAADwAAAAAA&#10;AAAAAAAAAAACBQAAZHJzL2Rvd25yZXYueG1sUEsFBgAAAAAEAAQA8wAAAA8GAAAAAA==&#10;" filled="f" stroked="f">
                <v:textbox>
                  <w:txbxContent>
                    <w:p w14:paraId="4516919E" w14:textId="4AC9B078" w:rsidR="006965EB" w:rsidRPr="004800C6" w:rsidRDefault="006965EB" w:rsidP="004800C6">
                      <w:pPr>
                        <w:jc w:val="center"/>
                        <w:rPr>
                          <w:rFonts w:ascii="Arial" w:hAnsi="Arial" w:cs="Arial"/>
                          <w:color w:val="808080" w:themeColor="background1" w:themeShade="80"/>
                          <w:sz w:val="72"/>
                          <w:szCs w:val="72"/>
                        </w:rPr>
                      </w:pPr>
                      <w:r w:rsidRPr="004800C6">
                        <w:rPr>
                          <w:rFonts w:ascii="Arial" w:hAnsi="Arial" w:cs="Arial"/>
                          <w:color w:val="808080" w:themeColor="background1" w:themeShade="80"/>
                          <w:sz w:val="72"/>
                          <w:szCs w:val="72"/>
                        </w:rPr>
                        <w:t>(Insert School Name)</w:t>
                      </w:r>
                    </w:p>
                  </w:txbxContent>
                </v:textbox>
                <w10:wrap type="square"/>
              </v:shape>
            </w:pict>
          </mc:Fallback>
        </mc:AlternateContent>
      </w:r>
      <w:r w:rsidR="00003960">
        <w:rPr>
          <w:noProof/>
          <w:lang w:eastAsia="en-GB"/>
        </w:rPr>
        <w:drawing>
          <wp:anchor distT="0" distB="0" distL="114300" distR="114300" simplePos="0" relativeHeight="251665408" behindDoc="1" locked="0" layoutInCell="1" allowOverlap="1" wp14:anchorId="577735F5" wp14:editId="4B2DF9C1">
            <wp:simplePos x="0" y="0"/>
            <wp:positionH relativeFrom="column">
              <wp:posOffset>-914400</wp:posOffset>
            </wp:positionH>
            <wp:positionV relativeFrom="paragraph">
              <wp:posOffset>-914400</wp:posOffset>
            </wp:positionV>
            <wp:extent cx="10690860" cy="755967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Cover.jpg"/>
                    <pic:cNvPicPr/>
                  </pic:nvPicPr>
                  <pic:blipFill>
                    <a:blip r:embed="rId7">
                      <a:extLst>
                        <a:ext uri="{28A0092B-C50C-407E-A947-70E740481C1C}">
                          <a14:useLocalDpi xmlns:a14="http://schemas.microsoft.com/office/drawing/2010/main" val="0"/>
                        </a:ext>
                      </a:extLst>
                    </a:blip>
                    <a:stretch>
                      <a:fillRect/>
                    </a:stretch>
                  </pic:blipFill>
                  <pic:spPr>
                    <a:xfrm>
                      <a:off x="0" y="0"/>
                      <a:ext cx="10690860" cy="7559675"/>
                    </a:xfrm>
                    <a:prstGeom prst="rect">
                      <a:avLst/>
                    </a:prstGeom>
                  </pic:spPr>
                </pic:pic>
              </a:graphicData>
            </a:graphic>
            <wp14:sizeRelH relativeFrom="page">
              <wp14:pctWidth>0</wp14:pctWidth>
            </wp14:sizeRelH>
            <wp14:sizeRelV relativeFrom="page">
              <wp14:pctHeight>0</wp14:pctHeight>
            </wp14:sizeRelV>
          </wp:anchor>
        </w:drawing>
      </w:r>
      <w:r w:rsidR="00007F61">
        <w:br w:type="page"/>
      </w:r>
    </w:p>
    <w:p w14:paraId="565BC23B" w14:textId="77777777" w:rsidR="00007F61" w:rsidRDefault="00007F61" w:rsidP="00545CA1">
      <w:pPr>
        <w:sectPr w:rsidR="00007F61" w:rsidSect="00565856">
          <w:pgSz w:w="16838" w:h="11906" w:orient="landscape"/>
          <w:pgMar w:top="1440" w:right="1440" w:bottom="1440" w:left="1440" w:header="708" w:footer="708" w:gutter="0"/>
          <w:cols w:space="708"/>
          <w:docGrid w:linePitch="360"/>
        </w:sectPr>
      </w:pPr>
    </w:p>
    <w:p w14:paraId="193744C0" w14:textId="77777777" w:rsidR="00007F61" w:rsidRPr="00007F61" w:rsidRDefault="00007F61" w:rsidP="00007F61">
      <w:pPr>
        <w:jc w:val="center"/>
        <w:rPr>
          <w:rFonts w:ascii="Arial" w:hAnsi="Arial" w:cs="Arial"/>
          <w:b/>
          <w:color w:val="1E1D64"/>
          <w:sz w:val="36"/>
          <w:szCs w:val="36"/>
        </w:rPr>
      </w:pPr>
      <w:r w:rsidRPr="00007F61">
        <w:rPr>
          <w:rFonts w:ascii="Arial" w:hAnsi="Arial" w:cs="Arial"/>
          <w:b/>
          <w:color w:val="1E1D64"/>
          <w:sz w:val="36"/>
          <w:szCs w:val="36"/>
        </w:rPr>
        <w:lastRenderedPageBreak/>
        <w:t>Proposal document</w:t>
      </w:r>
    </w:p>
    <w:tbl>
      <w:tblPr>
        <w:tblStyle w:val="TableGrid"/>
        <w:tblpPr w:leftFromText="180" w:rightFromText="180" w:vertAnchor="page" w:horzAnchor="page" w:tblpX="1549" w:tblpY="3748"/>
        <w:tblW w:w="13958" w:type="dxa"/>
        <w:tblLook w:val="04A0" w:firstRow="1" w:lastRow="0" w:firstColumn="1" w:lastColumn="0" w:noHBand="0" w:noVBand="1"/>
      </w:tblPr>
      <w:tblGrid>
        <w:gridCol w:w="2263"/>
        <w:gridCol w:w="5218"/>
        <w:gridCol w:w="2012"/>
        <w:gridCol w:w="1673"/>
        <w:gridCol w:w="2792"/>
      </w:tblGrid>
      <w:tr w:rsidR="00007F61" w:rsidRPr="00860D8F" w14:paraId="21DF10B1" w14:textId="77777777" w:rsidTr="00A27592">
        <w:trPr>
          <w:trHeight w:val="697"/>
        </w:trPr>
        <w:tc>
          <w:tcPr>
            <w:tcW w:w="2263" w:type="dxa"/>
            <w:shd w:val="clear" w:color="auto" w:fill="982472"/>
            <w:vAlign w:val="center"/>
          </w:tcPr>
          <w:p w14:paraId="78554221" w14:textId="77777777" w:rsidR="00007F61" w:rsidRPr="00860D8F" w:rsidRDefault="00007F61" w:rsidP="00A27592">
            <w:pPr>
              <w:jc w:val="center"/>
              <w:rPr>
                <w:rFonts w:ascii="Arial" w:hAnsi="Arial" w:cs="Arial"/>
                <w:b/>
                <w:color w:val="FFFFFF" w:themeColor="background1"/>
              </w:rPr>
            </w:pPr>
            <w:r w:rsidRPr="00860D8F">
              <w:rPr>
                <w:rFonts w:ascii="Arial" w:hAnsi="Arial" w:cs="Arial"/>
                <w:b/>
                <w:color w:val="FFFFFF" w:themeColor="background1"/>
              </w:rPr>
              <w:t>Area</w:t>
            </w:r>
          </w:p>
        </w:tc>
        <w:tc>
          <w:tcPr>
            <w:tcW w:w="5218" w:type="dxa"/>
            <w:shd w:val="clear" w:color="auto" w:fill="982472"/>
            <w:vAlign w:val="center"/>
          </w:tcPr>
          <w:p w14:paraId="79D6D7A8" w14:textId="77777777" w:rsidR="00007F61" w:rsidRPr="00860D8F" w:rsidRDefault="00007F61" w:rsidP="00A27592">
            <w:pPr>
              <w:jc w:val="center"/>
              <w:rPr>
                <w:rFonts w:ascii="Arial" w:hAnsi="Arial" w:cs="Arial"/>
                <w:b/>
                <w:color w:val="FFFFFF" w:themeColor="background1"/>
              </w:rPr>
            </w:pPr>
            <w:r w:rsidRPr="00860D8F">
              <w:rPr>
                <w:rFonts w:ascii="Arial" w:hAnsi="Arial" w:cs="Arial"/>
                <w:b/>
                <w:color w:val="FFFFFF" w:themeColor="background1"/>
              </w:rPr>
              <w:t>Proposal</w:t>
            </w:r>
          </w:p>
        </w:tc>
        <w:tc>
          <w:tcPr>
            <w:tcW w:w="2012" w:type="dxa"/>
            <w:shd w:val="clear" w:color="auto" w:fill="982472"/>
            <w:vAlign w:val="center"/>
          </w:tcPr>
          <w:p w14:paraId="421C48FC" w14:textId="77777777" w:rsidR="00007F61" w:rsidRPr="00860D8F" w:rsidRDefault="00007F61" w:rsidP="00A27592">
            <w:pPr>
              <w:jc w:val="center"/>
              <w:rPr>
                <w:rFonts w:ascii="Arial" w:hAnsi="Arial" w:cs="Arial"/>
                <w:b/>
                <w:color w:val="FFFFFF" w:themeColor="background1"/>
              </w:rPr>
            </w:pPr>
            <w:r w:rsidRPr="00860D8F">
              <w:rPr>
                <w:rFonts w:ascii="Arial" w:hAnsi="Arial" w:cs="Arial"/>
                <w:b/>
                <w:color w:val="FFFFFF" w:themeColor="background1"/>
              </w:rPr>
              <w:t>Target</w:t>
            </w:r>
          </w:p>
        </w:tc>
        <w:tc>
          <w:tcPr>
            <w:tcW w:w="1673" w:type="dxa"/>
            <w:shd w:val="clear" w:color="auto" w:fill="982472"/>
            <w:vAlign w:val="center"/>
          </w:tcPr>
          <w:p w14:paraId="5228B640" w14:textId="77777777" w:rsidR="00007F61" w:rsidRPr="00860D8F" w:rsidRDefault="00007F61" w:rsidP="00A27592">
            <w:pPr>
              <w:jc w:val="center"/>
              <w:rPr>
                <w:rFonts w:ascii="Arial" w:hAnsi="Arial" w:cs="Arial"/>
                <w:b/>
                <w:color w:val="FFFFFF" w:themeColor="background1"/>
              </w:rPr>
            </w:pPr>
            <w:r w:rsidRPr="00860D8F">
              <w:rPr>
                <w:rFonts w:ascii="Arial" w:hAnsi="Arial" w:cs="Arial"/>
                <w:b/>
                <w:color w:val="FFFFFF" w:themeColor="background1"/>
              </w:rPr>
              <w:t>Target date</w:t>
            </w:r>
          </w:p>
        </w:tc>
        <w:tc>
          <w:tcPr>
            <w:tcW w:w="2792" w:type="dxa"/>
            <w:shd w:val="clear" w:color="auto" w:fill="982472"/>
            <w:vAlign w:val="center"/>
          </w:tcPr>
          <w:p w14:paraId="7EE492C2" w14:textId="77777777" w:rsidR="00007F61" w:rsidRPr="00860D8F" w:rsidRDefault="00007F61" w:rsidP="00A27592">
            <w:pPr>
              <w:jc w:val="center"/>
              <w:rPr>
                <w:rFonts w:ascii="Arial" w:hAnsi="Arial" w:cs="Arial"/>
                <w:b/>
                <w:color w:val="FFFFFF" w:themeColor="background1"/>
              </w:rPr>
            </w:pPr>
            <w:r w:rsidRPr="00860D8F">
              <w:rPr>
                <w:rFonts w:ascii="Arial" w:hAnsi="Arial" w:cs="Arial"/>
                <w:b/>
                <w:color w:val="FFFFFF" w:themeColor="background1"/>
              </w:rPr>
              <w:t>Additional notes</w:t>
            </w:r>
          </w:p>
        </w:tc>
      </w:tr>
      <w:tr w:rsidR="00007F61" w14:paraId="167363B3" w14:textId="77777777" w:rsidTr="00A27592">
        <w:trPr>
          <w:trHeight w:val="697"/>
        </w:trPr>
        <w:tc>
          <w:tcPr>
            <w:tcW w:w="2263" w:type="dxa"/>
            <w:tcBorders>
              <w:bottom w:val="single" w:sz="4" w:space="0" w:color="auto"/>
            </w:tcBorders>
            <w:vAlign w:val="center"/>
          </w:tcPr>
          <w:p w14:paraId="059025A7" w14:textId="77777777" w:rsidR="00007F61" w:rsidRPr="008C5990" w:rsidRDefault="00007F61" w:rsidP="00A27592">
            <w:pPr>
              <w:rPr>
                <w:rFonts w:ascii="Arial" w:hAnsi="Arial" w:cs="Arial"/>
                <w:sz w:val="20"/>
              </w:rPr>
            </w:pPr>
          </w:p>
        </w:tc>
        <w:tc>
          <w:tcPr>
            <w:tcW w:w="5218" w:type="dxa"/>
            <w:tcBorders>
              <w:bottom w:val="single" w:sz="4" w:space="0" w:color="auto"/>
            </w:tcBorders>
            <w:vAlign w:val="center"/>
          </w:tcPr>
          <w:p w14:paraId="060138DC" w14:textId="77777777" w:rsidR="00007F61" w:rsidRDefault="00007F61" w:rsidP="00A27592">
            <w:pPr>
              <w:pStyle w:val="ListParagraph"/>
              <w:numPr>
                <w:ilvl w:val="0"/>
                <w:numId w:val="1"/>
              </w:numPr>
              <w:rPr>
                <w:rFonts w:ascii="Arial" w:hAnsi="Arial" w:cs="Arial"/>
                <w:sz w:val="20"/>
              </w:rPr>
            </w:pPr>
            <w:r>
              <w:rPr>
                <w:rFonts w:ascii="Arial" w:hAnsi="Arial" w:cs="Arial"/>
                <w:sz w:val="20"/>
              </w:rPr>
              <w:t>…</w:t>
            </w:r>
          </w:p>
          <w:p w14:paraId="77EF0472" w14:textId="77777777" w:rsidR="00007F61" w:rsidRDefault="00007F61" w:rsidP="00A27592">
            <w:pPr>
              <w:pStyle w:val="ListParagraph"/>
              <w:numPr>
                <w:ilvl w:val="0"/>
                <w:numId w:val="1"/>
              </w:numPr>
              <w:rPr>
                <w:rFonts w:ascii="Arial" w:hAnsi="Arial" w:cs="Arial"/>
                <w:sz w:val="20"/>
              </w:rPr>
            </w:pPr>
            <w:r>
              <w:rPr>
                <w:rFonts w:ascii="Arial" w:hAnsi="Arial" w:cs="Arial"/>
                <w:sz w:val="20"/>
              </w:rPr>
              <w:t>…</w:t>
            </w:r>
          </w:p>
          <w:p w14:paraId="278A6FEB" w14:textId="77777777" w:rsidR="00007F61" w:rsidRPr="008C5990" w:rsidRDefault="00007F61" w:rsidP="00A27592">
            <w:pPr>
              <w:pStyle w:val="ListParagraph"/>
              <w:numPr>
                <w:ilvl w:val="0"/>
                <w:numId w:val="1"/>
              </w:numPr>
              <w:rPr>
                <w:rFonts w:ascii="Arial" w:hAnsi="Arial" w:cs="Arial"/>
                <w:sz w:val="20"/>
              </w:rPr>
            </w:pPr>
            <w:r>
              <w:rPr>
                <w:rFonts w:ascii="Arial" w:hAnsi="Arial" w:cs="Arial"/>
                <w:sz w:val="20"/>
              </w:rPr>
              <w:t>…</w:t>
            </w:r>
          </w:p>
        </w:tc>
        <w:tc>
          <w:tcPr>
            <w:tcW w:w="2012" w:type="dxa"/>
            <w:tcBorders>
              <w:bottom w:val="single" w:sz="4" w:space="0" w:color="auto"/>
            </w:tcBorders>
            <w:vAlign w:val="center"/>
          </w:tcPr>
          <w:p w14:paraId="04F4506F" w14:textId="77777777" w:rsidR="00007F61" w:rsidRDefault="00007F61" w:rsidP="00A27592">
            <w:pPr>
              <w:pStyle w:val="ListParagraph"/>
              <w:numPr>
                <w:ilvl w:val="0"/>
                <w:numId w:val="1"/>
              </w:numPr>
              <w:rPr>
                <w:rFonts w:ascii="Arial" w:hAnsi="Arial" w:cs="Arial"/>
                <w:sz w:val="20"/>
              </w:rPr>
            </w:pPr>
            <w:r>
              <w:rPr>
                <w:rFonts w:ascii="Arial" w:hAnsi="Arial" w:cs="Arial"/>
                <w:sz w:val="20"/>
              </w:rPr>
              <w:t>…</w:t>
            </w:r>
          </w:p>
          <w:p w14:paraId="2BBE5F6F" w14:textId="77777777" w:rsidR="00007F61" w:rsidRDefault="00007F61" w:rsidP="00A27592">
            <w:pPr>
              <w:pStyle w:val="ListParagraph"/>
              <w:numPr>
                <w:ilvl w:val="0"/>
                <w:numId w:val="1"/>
              </w:numPr>
              <w:rPr>
                <w:rFonts w:ascii="Arial" w:hAnsi="Arial" w:cs="Arial"/>
                <w:sz w:val="20"/>
              </w:rPr>
            </w:pPr>
            <w:r>
              <w:rPr>
                <w:rFonts w:ascii="Arial" w:hAnsi="Arial" w:cs="Arial"/>
                <w:sz w:val="20"/>
              </w:rPr>
              <w:t>…</w:t>
            </w:r>
          </w:p>
          <w:p w14:paraId="415FE623" w14:textId="77777777" w:rsidR="00007F61" w:rsidRPr="008C5990" w:rsidRDefault="00007F61" w:rsidP="00A27592">
            <w:pPr>
              <w:pStyle w:val="ListParagraph"/>
              <w:numPr>
                <w:ilvl w:val="0"/>
                <w:numId w:val="1"/>
              </w:numPr>
              <w:rPr>
                <w:rFonts w:ascii="Arial" w:hAnsi="Arial" w:cs="Arial"/>
                <w:sz w:val="20"/>
              </w:rPr>
            </w:pPr>
            <w:r w:rsidRPr="008C5990">
              <w:rPr>
                <w:rFonts w:ascii="Arial" w:hAnsi="Arial" w:cs="Arial"/>
                <w:sz w:val="20"/>
              </w:rPr>
              <w:t>…</w:t>
            </w:r>
          </w:p>
        </w:tc>
        <w:tc>
          <w:tcPr>
            <w:tcW w:w="1673" w:type="dxa"/>
            <w:tcBorders>
              <w:bottom w:val="single" w:sz="4" w:space="0" w:color="auto"/>
            </w:tcBorders>
            <w:vAlign w:val="center"/>
          </w:tcPr>
          <w:p w14:paraId="170CAB21" w14:textId="77777777" w:rsidR="00007F61" w:rsidRPr="008C5990" w:rsidRDefault="00007F61" w:rsidP="00A27592">
            <w:pPr>
              <w:jc w:val="center"/>
              <w:rPr>
                <w:rFonts w:ascii="Arial" w:hAnsi="Arial" w:cs="Arial"/>
                <w:sz w:val="20"/>
              </w:rPr>
            </w:pPr>
            <w:r>
              <w:rPr>
                <w:rFonts w:ascii="Arial" w:hAnsi="Arial" w:cs="Arial"/>
                <w:sz w:val="20"/>
              </w:rPr>
              <w:t>1/1/16</w:t>
            </w:r>
          </w:p>
        </w:tc>
        <w:tc>
          <w:tcPr>
            <w:tcW w:w="2792" w:type="dxa"/>
            <w:tcBorders>
              <w:bottom w:val="single" w:sz="4" w:space="0" w:color="auto"/>
            </w:tcBorders>
            <w:vAlign w:val="center"/>
          </w:tcPr>
          <w:p w14:paraId="5C0DBF5E" w14:textId="77777777" w:rsidR="00007F61" w:rsidRPr="008C5990" w:rsidRDefault="00007F61" w:rsidP="00A27592">
            <w:pPr>
              <w:rPr>
                <w:rFonts w:ascii="Arial" w:hAnsi="Arial" w:cs="Arial"/>
                <w:sz w:val="20"/>
              </w:rPr>
            </w:pPr>
          </w:p>
        </w:tc>
      </w:tr>
      <w:tr w:rsidR="00007F61" w14:paraId="4882F79E" w14:textId="77777777" w:rsidTr="00A27592">
        <w:trPr>
          <w:trHeight w:val="697"/>
        </w:trPr>
        <w:tc>
          <w:tcPr>
            <w:tcW w:w="2263" w:type="dxa"/>
            <w:shd w:val="clear" w:color="auto" w:fill="FEC9EF"/>
            <w:vAlign w:val="center"/>
          </w:tcPr>
          <w:p w14:paraId="63C488BE" w14:textId="77777777" w:rsidR="00007F61" w:rsidRPr="008C5990" w:rsidRDefault="00007F61" w:rsidP="00A27592">
            <w:pPr>
              <w:rPr>
                <w:rFonts w:ascii="Arial" w:hAnsi="Arial" w:cs="Arial"/>
                <w:sz w:val="20"/>
              </w:rPr>
            </w:pPr>
          </w:p>
        </w:tc>
        <w:tc>
          <w:tcPr>
            <w:tcW w:w="5218" w:type="dxa"/>
            <w:shd w:val="clear" w:color="auto" w:fill="FEC9EF"/>
            <w:vAlign w:val="center"/>
          </w:tcPr>
          <w:p w14:paraId="05BEBC24" w14:textId="77777777" w:rsidR="00007F61" w:rsidRDefault="00007F61" w:rsidP="00A27592">
            <w:pPr>
              <w:pStyle w:val="ListParagraph"/>
              <w:numPr>
                <w:ilvl w:val="0"/>
                <w:numId w:val="1"/>
              </w:numPr>
              <w:rPr>
                <w:rFonts w:ascii="Arial" w:hAnsi="Arial" w:cs="Arial"/>
                <w:sz w:val="20"/>
              </w:rPr>
            </w:pPr>
            <w:r>
              <w:rPr>
                <w:rFonts w:ascii="Arial" w:hAnsi="Arial" w:cs="Arial"/>
                <w:sz w:val="20"/>
              </w:rPr>
              <w:t>…</w:t>
            </w:r>
          </w:p>
          <w:p w14:paraId="01445FC3" w14:textId="77777777" w:rsidR="00007F61" w:rsidRDefault="00007F61" w:rsidP="00A27592">
            <w:pPr>
              <w:pStyle w:val="ListParagraph"/>
              <w:numPr>
                <w:ilvl w:val="0"/>
                <w:numId w:val="1"/>
              </w:numPr>
              <w:rPr>
                <w:rFonts w:ascii="Arial" w:hAnsi="Arial" w:cs="Arial"/>
                <w:sz w:val="20"/>
              </w:rPr>
            </w:pPr>
            <w:r>
              <w:rPr>
                <w:rFonts w:ascii="Arial" w:hAnsi="Arial" w:cs="Arial"/>
                <w:sz w:val="20"/>
              </w:rPr>
              <w:t>…</w:t>
            </w:r>
          </w:p>
          <w:p w14:paraId="371A7589" w14:textId="77777777" w:rsidR="00007F61" w:rsidRPr="008C5990" w:rsidRDefault="00007F61" w:rsidP="00A27592">
            <w:pPr>
              <w:pStyle w:val="ListParagraph"/>
              <w:numPr>
                <w:ilvl w:val="0"/>
                <w:numId w:val="1"/>
              </w:numPr>
              <w:rPr>
                <w:rFonts w:ascii="Arial" w:hAnsi="Arial" w:cs="Arial"/>
                <w:sz w:val="20"/>
              </w:rPr>
            </w:pPr>
            <w:r>
              <w:rPr>
                <w:rFonts w:ascii="Arial" w:hAnsi="Arial" w:cs="Arial"/>
                <w:sz w:val="20"/>
              </w:rPr>
              <w:t>…</w:t>
            </w:r>
          </w:p>
        </w:tc>
        <w:tc>
          <w:tcPr>
            <w:tcW w:w="2012" w:type="dxa"/>
            <w:shd w:val="clear" w:color="auto" w:fill="FEC9EF"/>
            <w:vAlign w:val="center"/>
          </w:tcPr>
          <w:p w14:paraId="0D1BDD5E" w14:textId="77777777" w:rsidR="00007F61" w:rsidRDefault="00007F61" w:rsidP="00A27592">
            <w:pPr>
              <w:pStyle w:val="ListParagraph"/>
              <w:numPr>
                <w:ilvl w:val="0"/>
                <w:numId w:val="1"/>
              </w:numPr>
              <w:rPr>
                <w:rFonts w:ascii="Arial" w:hAnsi="Arial" w:cs="Arial"/>
                <w:sz w:val="20"/>
              </w:rPr>
            </w:pPr>
            <w:r>
              <w:rPr>
                <w:rFonts w:ascii="Arial" w:hAnsi="Arial" w:cs="Arial"/>
                <w:sz w:val="20"/>
              </w:rPr>
              <w:t>…</w:t>
            </w:r>
          </w:p>
          <w:p w14:paraId="010820DD" w14:textId="77777777" w:rsidR="00007F61" w:rsidRDefault="00007F61" w:rsidP="00A27592">
            <w:pPr>
              <w:pStyle w:val="ListParagraph"/>
              <w:numPr>
                <w:ilvl w:val="0"/>
                <w:numId w:val="1"/>
              </w:numPr>
              <w:rPr>
                <w:rFonts w:ascii="Arial" w:hAnsi="Arial" w:cs="Arial"/>
                <w:sz w:val="20"/>
              </w:rPr>
            </w:pPr>
            <w:r>
              <w:rPr>
                <w:rFonts w:ascii="Arial" w:hAnsi="Arial" w:cs="Arial"/>
                <w:sz w:val="20"/>
              </w:rPr>
              <w:t>…</w:t>
            </w:r>
          </w:p>
          <w:p w14:paraId="2FE17D3A" w14:textId="77777777" w:rsidR="00007F61" w:rsidRPr="008C5990" w:rsidRDefault="00007F61" w:rsidP="00A27592">
            <w:pPr>
              <w:pStyle w:val="ListParagraph"/>
              <w:numPr>
                <w:ilvl w:val="0"/>
                <w:numId w:val="1"/>
              </w:numPr>
              <w:rPr>
                <w:rFonts w:ascii="Arial" w:hAnsi="Arial" w:cs="Arial"/>
                <w:sz w:val="20"/>
              </w:rPr>
            </w:pPr>
            <w:r w:rsidRPr="008C5990">
              <w:rPr>
                <w:rFonts w:ascii="Arial" w:hAnsi="Arial" w:cs="Arial"/>
                <w:sz w:val="20"/>
              </w:rPr>
              <w:t>…</w:t>
            </w:r>
          </w:p>
        </w:tc>
        <w:tc>
          <w:tcPr>
            <w:tcW w:w="1673" w:type="dxa"/>
            <w:shd w:val="clear" w:color="auto" w:fill="FEC9EF"/>
            <w:vAlign w:val="center"/>
          </w:tcPr>
          <w:p w14:paraId="788DE3B9" w14:textId="77777777" w:rsidR="00007F61" w:rsidRPr="008C5990" w:rsidRDefault="00007F61" w:rsidP="00A27592">
            <w:pPr>
              <w:jc w:val="center"/>
              <w:rPr>
                <w:rFonts w:ascii="Arial" w:hAnsi="Arial" w:cs="Arial"/>
                <w:sz w:val="20"/>
              </w:rPr>
            </w:pPr>
            <w:r>
              <w:rPr>
                <w:rFonts w:ascii="Arial" w:hAnsi="Arial" w:cs="Arial"/>
                <w:sz w:val="20"/>
              </w:rPr>
              <w:t>1/1/16</w:t>
            </w:r>
          </w:p>
        </w:tc>
        <w:tc>
          <w:tcPr>
            <w:tcW w:w="2792" w:type="dxa"/>
            <w:shd w:val="clear" w:color="auto" w:fill="FEC9EF"/>
            <w:vAlign w:val="center"/>
          </w:tcPr>
          <w:p w14:paraId="76662AC0" w14:textId="77777777" w:rsidR="00007F61" w:rsidRPr="008C5990" w:rsidRDefault="00007F61" w:rsidP="00A27592">
            <w:pPr>
              <w:rPr>
                <w:rFonts w:ascii="Arial" w:hAnsi="Arial" w:cs="Arial"/>
                <w:sz w:val="20"/>
              </w:rPr>
            </w:pPr>
          </w:p>
        </w:tc>
      </w:tr>
      <w:tr w:rsidR="00007F61" w14:paraId="4193B04F" w14:textId="77777777" w:rsidTr="00A27592">
        <w:trPr>
          <w:trHeight w:val="671"/>
        </w:trPr>
        <w:tc>
          <w:tcPr>
            <w:tcW w:w="2263" w:type="dxa"/>
            <w:tcBorders>
              <w:bottom w:val="single" w:sz="4" w:space="0" w:color="auto"/>
            </w:tcBorders>
            <w:vAlign w:val="center"/>
          </w:tcPr>
          <w:p w14:paraId="63624994" w14:textId="77777777" w:rsidR="00007F61" w:rsidRPr="008C5990" w:rsidRDefault="00007F61" w:rsidP="00A27592">
            <w:pPr>
              <w:rPr>
                <w:rFonts w:ascii="Arial" w:hAnsi="Arial" w:cs="Arial"/>
                <w:sz w:val="20"/>
              </w:rPr>
            </w:pPr>
          </w:p>
        </w:tc>
        <w:tc>
          <w:tcPr>
            <w:tcW w:w="5218" w:type="dxa"/>
            <w:tcBorders>
              <w:bottom w:val="single" w:sz="4" w:space="0" w:color="auto"/>
            </w:tcBorders>
            <w:vAlign w:val="center"/>
          </w:tcPr>
          <w:p w14:paraId="4CADA328" w14:textId="77777777" w:rsidR="00007F61" w:rsidRPr="008C5990" w:rsidRDefault="00007F61" w:rsidP="00A27592">
            <w:pPr>
              <w:rPr>
                <w:rFonts w:ascii="Arial" w:hAnsi="Arial" w:cs="Arial"/>
                <w:sz w:val="20"/>
              </w:rPr>
            </w:pPr>
          </w:p>
        </w:tc>
        <w:tc>
          <w:tcPr>
            <w:tcW w:w="2012" w:type="dxa"/>
            <w:tcBorders>
              <w:bottom w:val="single" w:sz="4" w:space="0" w:color="auto"/>
            </w:tcBorders>
            <w:vAlign w:val="center"/>
          </w:tcPr>
          <w:p w14:paraId="3C59210E" w14:textId="77777777" w:rsidR="00007F61" w:rsidRPr="008C5990" w:rsidRDefault="00007F61" w:rsidP="00A27592">
            <w:pPr>
              <w:rPr>
                <w:rFonts w:ascii="Arial" w:hAnsi="Arial" w:cs="Arial"/>
                <w:sz w:val="20"/>
              </w:rPr>
            </w:pPr>
          </w:p>
        </w:tc>
        <w:tc>
          <w:tcPr>
            <w:tcW w:w="1673" w:type="dxa"/>
            <w:tcBorders>
              <w:bottom w:val="single" w:sz="4" w:space="0" w:color="auto"/>
            </w:tcBorders>
            <w:vAlign w:val="center"/>
          </w:tcPr>
          <w:p w14:paraId="4255E2AA" w14:textId="77777777" w:rsidR="00007F61" w:rsidRPr="008C5990" w:rsidRDefault="00007F61" w:rsidP="00A27592">
            <w:pPr>
              <w:jc w:val="center"/>
              <w:rPr>
                <w:rFonts w:ascii="Arial" w:hAnsi="Arial" w:cs="Arial"/>
                <w:sz w:val="20"/>
              </w:rPr>
            </w:pPr>
          </w:p>
        </w:tc>
        <w:tc>
          <w:tcPr>
            <w:tcW w:w="2792" w:type="dxa"/>
            <w:tcBorders>
              <w:bottom w:val="single" w:sz="4" w:space="0" w:color="auto"/>
            </w:tcBorders>
            <w:vAlign w:val="center"/>
          </w:tcPr>
          <w:p w14:paraId="73E55FA8" w14:textId="77777777" w:rsidR="00007F61" w:rsidRPr="008C5990" w:rsidRDefault="00007F61" w:rsidP="00A27592">
            <w:pPr>
              <w:rPr>
                <w:rFonts w:ascii="Arial" w:hAnsi="Arial" w:cs="Arial"/>
                <w:sz w:val="20"/>
              </w:rPr>
            </w:pPr>
          </w:p>
        </w:tc>
      </w:tr>
      <w:tr w:rsidR="00007F61" w14:paraId="5AF72826" w14:textId="77777777" w:rsidTr="00A27592">
        <w:trPr>
          <w:trHeight w:val="697"/>
        </w:trPr>
        <w:tc>
          <w:tcPr>
            <w:tcW w:w="2263" w:type="dxa"/>
            <w:shd w:val="clear" w:color="auto" w:fill="FEC9EF"/>
            <w:vAlign w:val="center"/>
          </w:tcPr>
          <w:p w14:paraId="59DF9F57" w14:textId="77777777" w:rsidR="00007F61" w:rsidRPr="008C5990" w:rsidRDefault="00007F61" w:rsidP="00A27592">
            <w:pPr>
              <w:rPr>
                <w:rFonts w:ascii="Arial" w:hAnsi="Arial" w:cs="Arial"/>
                <w:sz w:val="20"/>
              </w:rPr>
            </w:pPr>
          </w:p>
        </w:tc>
        <w:tc>
          <w:tcPr>
            <w:tcW w:w="5218" w:type="dxa"/>
            <w:shd w:val="clear" w:color="auto" w:fill="FEC9EF"/>
            <w:vAlign w:val="center"/>
          </w:tcPr>
          <w:p w14:paraId="72F0A1DF" w14:textId="77777777" w:rsidR="00007F61" w:rsidRPr="008C5990" w:rsidRDefault="00007F61" w:rsidP="00A27592">
            <w:pPr>
              <w:rPr>
                <w:rFonts w:ascii="Arial" w:hAnsi="Arial" w:cs="Arial"/>
                <w:sz w:val="20"/>
              </w:rPr>
            </w:pPr>
          </w:p>
        </w:tc>
        <w:tc>
          <w:tcPr>
            <w:tcW w:w="2012" w:type="dxa"/>
            <w:shd w:val="clear" w:color="auto" w:fill="FEC9EF"/>
            <w:vAlign w:val="center"/>
          </w:tcPr>
          <w:p w14:paraId="147EDCFA" w14:textId="77777777" w:rsidR="00007F61" w:rsidRPr="008C5990" w:rsidRDefault="00007F61" w:rsidP="00A27592">
            <w:pPr>
              <w:rPr>
                <w:rFonts w:ascii="Arial" w:hAnsi="Arial" w:cs="Arial"/>
                <w:sz w:val="20"/>
              </w:rPr>
            </w:pPr>
          </w:p>
        </w:tc>
        <w:tc>
          <w:tcPr>
            <w:tcW w:w="1673" w:type="dxa"/>
            <w:shd w:val="clear" w:color="auto" w:fill="FEC9EF"/>
            <w:vAlign w:val="center"/>
          </w:tcPr>
          <w:p w14:paraId="61F02B20" w14:textId="77777777" w:rsidR="00007F61" w:rsidRPr="008C5990" w:rsidRDefault="00007F61" w:rsidP="00A27592">
            <w:pPr>
              <w:jc w:val="center"/>
              <w:rPr>
                <w:rFonts w:ascii="Arial" w:hAnsi="Arial" w:cs="Arial"/>
                <w:sz w:val="20"/>
              </w:rPr>
            </w:pPr>
          </w:p>
        </w:tc>
        <w:tc>
          <w:tcPr>
            <w:tcW w:w="2792" w:type="dxa"/>
            <w:shd w:val="clear" w:color="auto" w:fill="FEC9EF"/>
            <w:vAlign w:val="center"/>
          </w:tcPr>
          <w:p w14:paraId="55B34F54" w14:textId="77777777" w:rsidR="00007F61" w:rsidRPr="008C5990" w:rsidRDefault="00007F61" w:rsidP="00A27592">
            <w:pPr>
              <w:rPr>
                <w:rFonts w:ascii="Arial" w:hAnsi="Arial" w:cs="Arial"/>
                <w:sz w:val="20"/>
              </w:rPr>
            </w:pPr>
          </w:p>
        </w:tc>
      </w:tr>
      <w:tr w:rsidR="00007F61" w14:paraId="022955E4" w14:textId="77777777" w:rsidTr="00A27592">
        <w:trPr>
          <w:trHeight w:val="697"/>
        </w:trPr>
        <w:tc>
          <w:tcPr>
            <w:tcW w:w="2263" w:type="dxa"/>
            <w:tcBorders>
              <w:bottom w:val="single" w:sz="4" w:space="0" w:color="auto"/>
            </w:tcBorders>
            <w:vAlign w:val="center"/>
          </w:tcPr>
          <w:p w14:paraId="56CC2374" w14:textId="77777777" w:rsidR="00007F61" w:rsidRPr="008C5990" w:rsidRDefault="00007F61" w:rsidP="00A27592">
            <w:pPr>
              <w:rPr>
                <w:rFonts w:ascii="Arial" w:hAnsi="Arial" w:cs="Arial"/>
                <w:sz w:val="20"/>
              </w:rPr>
            </w:pPr>
          </w:p>
        </w:tc>
        <w:tc>
          <w:tcPr>
            <w:tcW w:w="5218" w:type="dxa"/>
            <w:tcBorders>
              <w:bottom w:val="single" w:sz="4" w:space="0" w:color="auto"/>
            </w:tcBorders>
            <w:vAlign w:val="center"/>
          </w:tcPr>
          <w:p w14:paraId="7078F753" w14:textId="77777777" w:rsidR="00007F61" w:rsidRPr="008C5990" w:rsidRDefault="00007F61" w:rsidP="00A27592">
            <w:pPr>
              <w:rPr>
                <w:rFonts w:ascii="Arial" w:hAnsi="Arial" w:cs="Arial"/>
                <w:sz w:val="20"/>
              </w:rPr>
            </w:pPr>
          </w:p>
        </w:tc>
        <w:tc>
          <w:tcPr>
            <w:tcW w:w="2012" w:type="dxa"/>
            <w:tcBorders>
              <w:bottom w:val="single" w:sz="4" w:space="0" w:color="auto"/>
            </w:tcBorders>
            <w:vAlign w:val="center"/>
          </w:tcPr>
          <w:p w14:paraId="6BB5115A" w14:textId="77777777" w:rsidR="00007F61" w:rsidRPr="008C5990" w:rsidRDefault="00007F61" w:rsidP="00A27592">
            <w:pPr>
              <w:rPr>
                <w:rFonts w:ascii="Arial" w:hAnsi="Arial" w:cs="Arial"/>
                <w:sz w:val="20"/>
              </w:rPr>
            </w:pPr>
          </w:p>
        </w:tc>
        <w:tc>
          <w:tcPr>
            <w:tcW w:w="1673" w:type="dxa"/>
            <w:tcBorders>
              <w:bottom w:val="single" w:sz="4" w:space="0" w:color="auto"/>
            </w:tcBorders>
            <w:vAlign w:val="center"/>
          </w:tcPr>
          <w:p w14:paraId="1C67A09C" w14:textId="77777777" w:rsidR="00007F61" w:rsidRPr="008C5990" w:rsidRDefault="00007F61" w:rsidP="00A27592">
            <w:pPr>
              <w:jc w:val="center"/>
              <w:rPr>
                <w:rFonts w:ascii="Arial" w:hAnsi="Arial" w:cs="Arial"/>
                <w:sz w:val="20"/>
              </w:rPr>
            </w:pPr>
          </w:p>
        </w:tc>
        <w:tc>
          <w:tcPr>
            <w:tcW w:w="2792" w:type="dxa"/>
            <w:tcBorders>
              <w:bottom w:val="single" w:sz="4" w:space="0" w:color="auto"/>
            </w:tcBorders>
            <w:vAlign w:val="center"/>
          </w:tcPr>
          <w:p w14:paraId="4E893E56" w14:textId="77777777" w:rsidR="00007F61" w:rsidRPr="008C5990" w:rsidRDefault="00007F61" w:rsidP="00A27592">
            <w:pPr>
              <w:rPr>
                <w:rFonts w:ascii="Arial" w:hAnsi="Arial" w:cs="Arial"/>
                <w:sz w:val="20"/>
              </w:rPr>
            </w:pPr>
          </w:p>
        </w:tc>
      </w:tr>
      <w:tr w:rsidR="00007F61" w14:paraId="5D807D90" w14:textId="77777777" w:rsidTr="00A27592">
        <w:trPr>
          <w:trHeight w:val="697"/>
        </w:trPr>
        <w:tc>
          <w:tcPr>
            <w:tcW w:w="2263" w:type="dxa"/>
            <w:shd w:val="clear" w:color="auto" w:fill="FEC9EF"/>
            <w:vAlign w:val="center"/>
          </w:tcPr>
          <w:p w14:paraId="06D0CDD8" w14:textId="77777777" w:rsidR="00007F61" w:rsidRPr="008C5990" w:rsidRDefault="00007F61" w:rsidP="00A27592">
            <w:pPr>
              <w:rPr>
                <w:rFonts w:ascii="Arial" w:hAnsi="Arial" w:cs="Arial"/>
                <w:sz w:val="20"/>
              </w:rPr>
            </w:pPr>
          </w:p>
        </w:tc>
        <w:tc>
          <w:tcPr>
            <w:tcW w:w="5218" w:type="dxa"/>
            <w:shd w:val="clear" w:color="auto" w:fill="FEC9EF"/>
            <w:vAlign w:val="center"/>
          </w:tcPr>
          <w:p w14:paraId="13758BED" w14:textId="77777777" w:rsidR="00007F61" w:rsidRPr="008C5990" w:rsidRDefault="00007F61" w:rsidP="00A27592">
            <w:pPr>
              <w:rPr>
                <w:rFonts w:ascii="Arial" w:hAnsi="Arial" w:cs="Arial"/>
                <w:sz w:val="20"/>
              </w:rPr>
            </w:pPr>
          </w:p>
        </w:tc>
        <w:tc>
          <w:tcPr>
            <w:tcW w:w="2012" w:type="dxa"/>
            <w:shd w:val="clear" w:color="auto" w:fill="FEC9EF"/>
            <w:vAlign w:val="center"/>
          </w:tcPr>
          <w:p w14:paraId="1F85ACE7" w14:textId="77777777" w:rsidR="00007F61" w:rsidRPr="008C5990" w:rsidRDefault="00007F61" w:rsidP="00A27592">
            <w:pPr>
              <w:rPr>
                <w:rFonts w:ascii="Arial" w:hAnsi="Arial" w:cs="Arial"/>
                <w:sz w:val="20"/>
              </w:rPr>
            </w:pPr>
          </w:p>
        </w:tc>
        <w:tc>
          <w:tcPr>
            <w:tcW w:w="1673" w:type="dxa"/>
            <w:shd w:val="clear" w:color="auto" w:fill="FEC9EF"/>
            <w:vAlign w:val="center"/>
          </w:tcPr>
          <w:p w14:paraId="6646CBC8" w14:textId="77777777" w:rsidR="00007F61" w:rsidRPr="008C5990" w:rsidRDefault="00007F61" w:rsidP="00A27592">
            <w:pPr>
              <w:jc w:val="center"/>
              <w:rPr>
                <w:rFonts w:ascii="Arial" w:hAnsi="Arial" w:cs="Arial"/>
                <w:sz w:val="20"/>
              </w:rPr>
            </w:pPr>
          </w:p>
        </w:tc>
        <w:tc>
          <w:tcPr>
            <w:tcW w:w="2792" w:type="dxa"/>
            <w:shd w:val="clear" w:color="auto" w:fill="FEC9EF"/>
            <w:vAlign w:val="center"/>
          </w:tcPr>
          <w:p w14:paraId="4504A025" w14:textId="77777777" w:rsidR="00007F61" w:rsidRPr="008C5990" w:rsidRDefault="00007F61" w:rsidP="00A27592">
            <w:pPr>
              <w:rPr>
                <w:rFonts w:ascii="Arial" w:hAnsi="Arial" w:cs="Arial"/>
                <w:sz w:val="20"/>
              </w:rPr>
            </w:pPr>
          </w:p>
        </w:tc>
      </w:tr>
      <w:tr w:rsidR="00007F61" w14:paraId="52B93C5E" w14:textId="77777777" w:rsidTr="00A27592">
        <w:trPr>
          <w:trHeight w:val="697"/>
        </w:trPr>
        <w:tc>
          <w:tcPr>
            <w:tcW w:w="2263" w:type="dxa"/>
            <w:vAlign w:val="center"/>
          </w:tcPr>
          <w:p w14:paraId="255DDA27" w14:textId="77777777" w:rsidR="00007F61" w:rsidRPr="008C5990" w:rsidRDefault="00007F61" w:rsidP="00A27592">
            <w:pPr>
              <w:rPr>
                <w:rFonts w:ascii="Arial" w:hAnsi="Arial" w:cs="Arial"/>
                <w:sz w:val="20"/>
              </w:rPr>
            </w:pPr>
          </w:p>
        </w:tc>
        <w:tc>
          <w:tcPr>
            <w:tcW w:w="5218" w:type="dxa"/>
            <w:vAlign w:val="center"/>
          </w:tcPr>
          <w:p w14:paraId="1C86BFAB" w14:textId="005398B6" w:rsidR="007B7FCC" w:rsidRPr="008C5990" w:rsidRDefault="007B7FCC" w:rsidP="00A27592">
            <w:pPr>
              <w:rPr>
                <w:rFonts w:ascii="Arial" w:hAnsi="Arial" w:cs="Arial"/>
                <w:sz w:val="20"/>
              </w:rPr>
            </w:pPr>
          </w:p>
        </w:tc>
        <w:tc>
          <w:tcPr>
            <w:tcW w:w="2012" w:type="dxa"/>
            <w:vAlign w:val="center"/>
          </w:tcPr>
          <w:p w14:paraId="7873D11E" w14:textId="77777777" w:rsidR="00007F61" w:rsidRPr="008C5990" w:rsidRDefault="00007F61" w:rsidP="00A27592">
            <w:pPr>
              <w:rPr>
                <w:rFonts w:ascii="Arial" w:hAnsi="Arial" w:cs="Arial"/>
                <w:sz w:val="20"/>
              </w:rPr>
            </w:pPr>
          </w:p>
        </w:tc>
        <w:tc>
          <w:tcPr>
            <w:tcW w:w="1673" w:type="dxa"/>
            <w:vAlign w:val="center"/>
          </w:tcPr>
          <w:p w14:paraId="0E2A6F7A" w14:textId="77777777" w:rsidR="00007F61" w:rsidRPr="008C5990" w:rsidRDefault="00007F61" w:rsidP="00A27592">
            <w:pPr>
              <w:jc w:val="center"/>
              <w:rPr>
                <w:rFonts w:ascii="Arial" w:hAnsi="Arial" w:cs="Arial"/>
                <w:sz w:val="20"/>
              </w:rPr>
            </w:pPr>
          </w:p>
        </w:tc>
        <w:tc>
          <w:tcPr>
            <w:tcW w:w="2792" w:type="dxa"/>
            <w:vAlign w:val="center"/>
          </w:tcPr>
          <w:p w14:paraId="0D034D4D" w14:textId="77777777" w:rsidR="00007F61" w:rsidRPr="008C5990" w:rsidRDefault="00007F61" w:rsidP="00A27592">
            <w:pPr>
              <w:rPr>
                <w:rFonts w:ascii="Arial" w:hAnsi="Arial" w:cs="Arial"/>
                <w:sz w:val="20"/>
              </w:rPr>
            </w:pPr>
          </w:p>
        </w:tc>
      </w:tr>
    </w:tbl>
    <w:p w14:paraId="274DC13C" w14:textId="197D5CE2" w:rsidR="00007F61" w:rsidRDefault="00007F61" w:rsidP="00007F61">
      <w:pPr>
        <w:jc w:val="center"/>
        <w:rPr>
          <w:rFonts w:ascii="Arial" w:hAnsi="Arial" w:cs="Arial"/>
        </w:rPr>
      </w:pPr>
      <w:r w:rsidRPr="00EB04B4">
        <w:rPr>
          <w:rFonts w:ascii="Arial" w:hAnsi="Arial" w:cs="Arial"/>
        </w:rPr>
        <w:t>In this document we will propose areas in which we can work in partnership with your school to improve areas identified. This will be used as a working document and can be amended to suit. This document will be reviewed termly by our Performing Art</w:t>
      </w:r>
      <w:r>
        <w:rPr>
          <w:rFonts w:ascii="Arial" w:hAnsi="Arial" w:cs="Arial"/>
        </w:rPr>
        <w:t xml:space="preserve">s specialist and can be used as </w:t>
      </w:r>
      <w:r w:rsidRPr="00EB04B4">
        <w:rPr>
          <w:rFonts w:ascii="Arial" w:hAnsi="Arial" w:cs="Arial"/>
        </w:rPr>
        <w:t>evidence to Of</w:t>
      </w:r>
      <w:r>
        <w:rPr>
          <w:rFonts w:ascii="Arial" w:hAnsi="Arial" w:cs="Arial"/>
        </w:rPr>
        <w:t>sted on school spend.</w:t>
      </w:r>
    </w:p>
    <w:p w14:paraId="468AFC23" w14:textId="77777777" w:rsidR="007B7FCC" w:rsidRDefault="007B7FCC">
      <w:pPr>
        <w:rPr>
          <w:rFonts w:ascii="Arial" w:hAnsi="Arial" w:cs="Arial"/>
          <w:b/>
          <w:color w:val="1E1D64"/>
          <w:sz w:val="36"/>
          <w:szCs w:val="36"/>
        </w:rPr>
      </w:pPr>
      <w:r>
        <w:rPr>
          <w:rFonts w:ascii="Arial" w:hAnsi="Arial" w:cs="Arial"/>
          <w:b/>
          <w:color w:val="1E1D64"/>
          <w:sz w:val="36"/>
          <w:szCs w:val="36"/>
        </w:rPr>
        <w:br w:type="page"/>
      </w:r>
    </w:p>
    <w:p w14:paraId="32038102" w14:textId="221624B5" w:rsidR="007B7FCC" w:rsidRDefault="007B7FCC" w:rsidP="007B7FCC">
      <w:pPr>
        <w:jc w:val="center"/>
        <w:rPr>
          <w:rFonts w:ascii="Arial" w:hAnsi="Arial" w:cs="Arial"/>
          <w:b/>
          <w:color w:val="1E1D64"/>
          <w:sz w:val="36"/>
          <w:szCs w:val="36"/>
        </w:rPr>
      </w:pPr>
      <w:r>
        <w:rPr>
          <w:rFonts w:ascii="Arial" w:hAnsi="Arial" w:cs="Arial"/>
          <w:b/>
          <w:color w:val="1E1D64"/>
          <w:sz w:val="36"/>
          <w:szCs w:val="36"/>
        </w:rPr>
        <w:lastRenderedPageBreak/>
        <w:t>Invest</w:t>
      </w:r>
      <w:r w:rsidRPr="00007F61">
        <w:rPr>
          <w:rFonts w:ascii="Arial" w:hAnsi="Arial" w:cs="Arial"/>
          <w:b/>
          <w:color w:val="1E1D64"/>
          <w:sz w:val="36"/>
          <w:szCs w:val="36"/>
        </w:rPr>
        <w:t>ment</w:t>
      </w:r>
      <w:r>
        <w:rPr>
          <w:rFonts w:ascii="Arial" w:hAnsi="Arial" w:cs="Arial"/>
          <w:b/>
          <w:color w:val="1E1D64"/>
          <w:sz w:val="36"/>
          <w:szCs w:val="36"/>
        </w:rPr>
        <w:t xml:space="preserve"> Breakdown and Bundle Discount</w:t>
      </w:r>
    </w:p>
    <w:p w14:paraId="2486C532" w14:textId="6147D5F8" w:rsidR="00FC4314" w:rsidRPr="00FC4314" w:rsidRDefault="00FC4314" w:rsidP="00FC4314">
      <w:pPr>
        <w:rPr>
          <w:rFonts w:ascii="Arial" w:hAnsi="Arial" w:cs="Arial"/>
          <w:b/>
        </w:rPr>
      </w:pPr>
      <w:r w:rsidRPr="00FC4314">
        <w:rPr>
          <w:rFonts w:ascii="Arial" w:hAnsi="Arial" w:cs="Arial"/>
          <w:lang w:val="en-US"/>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14:paraId="32F1CC5F" w14:textId="68FD824A" w:rsidR="007B7FCC" w:rsidRDefault="005B705B" w:rsidP="007B7FCC">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607C4385" wp14:editId="0D299657">
                <wp:simplePos x="0" y="0"/>
                <wp:positionH relativeFrom="column">
                  <wp:posOffset>1485900</wp:posOffset>
                </wp:positionH>
                <wp:positionV relativeFrom="paragraph">
                  <wp:posOffset>186055</wp:posOffset>
                </wp:positionV>
                <wp:extent cx="2971800" cy="342900"/>
                <wp:effectExtent l="0" t="0" r="25400" b="38100"/>
                <wp:wrapThrough wrapText="bothSides">
                  <wp:wrapPolygon edited="0">
                    <wp:start x="0" y="0"/>
                    <wp:lineTo x="0" y="22400"/>
                    <wp:lineTo x="21600" y="22400"/>
                    <wp:lineTo x="21600" y="0"/>
                    <wp:lineTo x="0" y="0"/>
                  </wp:wrapPolygon>
                </wp:wrapThrough>
                <wp:docPr id="2" name="Rounded Rectangle 2"/>
                <wp:cNvGraphicFramePr/>
                <a:graphic xmlns:a="http://schemas.openxmlformats.org/drawingml/2006/main">
                  <a:graphicData uri="http://schemas.microsoft.com/office/word/2010/wordprocessingShape">
                    <wps:wsp>
                      <wps:cNvSpPr/>
                      <wps:spPr>
                        <a:xfrm>
                          <a:off x="0" y="0"/>
                          <a:ext cx="2971800" cy="34290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3D1F13" id="Rounded Rectangle 2" o:spid="_x0000_s1026" style="position:absolute;margin-left:117pt;margin-top:14.65pt;width:234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OBgwIAAHwFAAAOAAAAZHJzL2Uyb0RvYy54bWysVN1P2zAQf5+0/8Hy+0gTugERKapATJMQ&#10;VMDEs3Hs1pLt82y3affX7+ykacWQkKa9JHe+331/XF5tjSYb4YMC29DyZEKJsBxaZZcN/fl8++Wc&#10;khCZbZkGKxq6E4FezT5/uuxcLSpYgW6FJ2jEhrpzDV3F6OqiCHwlDAsn4IRFoQRvWETWL4vWsw6t&#10;G11Uk8m3ogPfOg9chICvN72QzrJ9KQWPD1IGEYluKMYW89fn72v6FrNLVi89cyvFhzDYP0RhmLLo&#10;dDR1wyIja6/+MmUU9xBAxhMOpgApFRc5B8ymnLzJ5mnFnMi5YHGCG8sU/p9Zfr9ZeKLahlaUWGaw&#10;RY+wtq1oySMWj9mlFqRKZepcqBH95BZ+4AKSKeet9Cb9MRuyzaXdjaUV20g4PlYXZ+X5BDvAUXY6&#10;rS6QRjPFQdv5EL8LMCQRDfUpihRCLivb3IXY4/e45NHCrdIa31mtbfoG0KpNb5lJQySutScbhu2P&#10;23JweYTCAHpNkYdl8JJy7bPLVNxp0ft4FBKLhfmUOaw8pgcPjHNh496LtohOahLjGRVPP1Yc8Em1&#10;j2pUrj5WHjWyZ7BxVDbKgn/PgB5Dlj0e+3KUdyJfod3hnHjoFyg4fquwTXcsxAXzuDHYWbwC8QE/&#10;UkPXUBgoSlbgf7/3nvA4yCilpMMNbGj4tWZeUKJ/WBzxi3I6TSubmenXswoZfyx5PZbYtbkG7HKJ&#10;98bxTCZ81HtSejAveCzmySuKmOXou6E8+j1zHfvLgOeGi/k8w3BNHYt39snxfdfTBD5vX5h3w6xG&#10;nPJ72G8rq99Ma49N/bAwX0eQKo/yoa5DvXHF80YM5yjdkGM+ow5Hc/YHAAD//wMAUEsDBBQABgAI&#10;AAAAIQCIu3sS4AAAAAkBAAAPAAAAZHJzL2Rvd25yZXYueG1sTI9BT8MwDIXvSPyHyEjcWEKLoCtN&#10;JwQCCWmTWNkBbmnjtRWNUzXZVv495gQ32+/p+XvFanaDOOIUek8arhcKBFLjbU+tht3781UGIkRD&#10;1gyeUMM3BliV52eFya0/0RaPVWwFh1DIjYYuxjGXMjQdOhMWfkRibe8nZyKvUyvtZE4c7gaZKHUr&#10;nemJP3RmxMcOm6/q4DQ8tduKPjfz24fb98nL6zpT6zpofXkxP9yDiDjHPzP84jM6lMxU+wPZIAYN&#10;SXrDXSIPyxQEG+5UwodaQ5amIMtC/m9Q/gAAAP//AwBQSwECLQAUAAYACAAAACEAtoM4kv4AAADh&#10;AQAAEwAAAAAAAAAAAAAAAAAAAAAAW0NvbnRlbnRfVHlwZXNdLnhtbFBLAQItABQABgAIAAAAIQA4&#10;/SH/1gAAAJQBAAALAAAAAAAAAAAAAAAAAC8BAABfcmVscy8ucmVsc1BLAQItABQABgAIAAAAIQB7&#10;zAOBgwIAAHwFAAAOAAAAAAAAAAAAAAAAAC4CAABkcnMvZTJvRG9jLnhtbFBLAQItABQABgAIAAAA&#10;IQCIu3sS4AAAAAkBAAAPAAAAAAAAAAAAAAAAAN0EAABkcnMvZG93bnJldi54bWxQSwUGAAAAAAQA&#10;BADzAAAA6gUAAAAA&#10;" filled="f" strokecolor="black [3213]" strokeweight=".5pt">
                <v:stroke joinstyle="miter"/>
                <w10:wrap type="through"/>
              </v:roundrect>
            </w:pict>
          </mc:Fallback>
        </mc:AlternateContent>
      </w:r>
    </w:p>
    <w:p w14:paraId="5CF79E69" w14:textId="6225AB54" w:rsidR="007B7FCC" w:rsidRPr="007B7FCC" w:rsidRDefault="007B7FCC" w:rsidP="007B7FCC">
      <w:pPr>
        <w:rPr>
          <w:rFonts w:ascii="Arial" w:hAnsi="Arial" w:cs="Arial"/>
        </w:rPr>
      </w:pPr>
      <w:r w:rsidRPr="007B7FCC">
        <w:rPr>
          <w:rFonts w:ascii="Arial" w:hAnsi="Arial" w:cs="Arial"/>
        </w:rPr>
        <w:t>Franchisee Signature</w:t>
      </w:r>
    </w:p>
    <w:p w14:paraId="0973FD1B" w14:textId="53BA8F4B" w:rsidR="005B705B" w:rsidRDefault="005B705B" w:rsidP="007B7FCC">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3E42001B" wp14:editId="37180A89">
                <wp:simplePos x="0" y="0"/>
                <wp:positionH relativeFrom="column">
                  <wp:posOffset>1485900</wp:posOffset>
                </wp:positionH>
                <wp:positionV relativeFrom="paragraph">
                  <wp:posOffset>207645</wp:posOffset>
                </wp:positionV>
                <wp:extent cx="2971800" cy="342900"/>
                <wp:effectExtent l="0" t="0" r="25400" b="38100"/>
                <wp:wrapThrough wrapText="bothSides">
                  <wp:wrapPolygon edited="0">
                    <wp:start x="0" y="0"/>
                    <wp:lineTo x="0" y="22400"/>
                    <wp:lineTo x="21600" y="22400"/>
                    <wp:lineTo x="21600"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2971800" cy="34290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0A1830" id="Rounded Rectangle 3" o:spid="_x0000_s1026" style="position:absolute;margin-left:117pt;margin-top:16.35pt;width:234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6K+hAIAAHwFAAAOAAAAZHJzL2Uyb0RvYy54bWysVN1r2zAQfx/sfxB6Xx0n2dqaOCW0dAxK&#10;W9qOPiuylAgknSYpcbK/fifZcUJXKIy92He6331/zK52RpOt8EGBrWl5NqJEWA6Nsqua/ny5/XJB&#10;SYjMNkyDFTXdi0Cv5p8/zVpXiTGsQTfCEzRiQ9W6mq5jdFVRBL4WhoUzcMKiUII3LCLrV0XjWYvW&#10;jS7Go9G3ogXfOA9chICvN52QzrN9KQWPD1IGEYmuKcYW89fn7zJ9i/mMVSvP3FrxPgz2D1EYpiw6&#10;HUzdsMjIxqu/TBnFPQSQ8YyDKUBKxUXOAbMpR2+yeV4zJ3IuWJzghjKF/2eW328fPVFNTSeUWGaw&#10;RU+wsY1oyBMWj9mVFmSSytS6UCH62T36ngtIppx30pv0x2zILpd2P5RW7CLh+Di+PC8vRtgBjrLJ&#10;dHyJNJopjtrOh/hdgCGJqKlPUaQQclnZ9i7EDn/AJY8WbpXW+M4qbdM3gFZNestMGiJxrT3ZMmx/&#10;3JW9yxMUBtBpijwsvZeUa5ddpuJei87Hk5BYLMynzGHlMT16YJwLGw9etEV0UpMYz6A4+VixxyfV&#10;LqpBefyx8qCRPYONg7JRFvx7BvQQsuzw2JeTvBO5hGaPc+KhW6Dg+K3CNt2xEB+Zx43BzuIViA/4&#10;kRramkJPUbIG//u994THQUYpJS1uYE3Drw3zghL9w+KIX5bTaVrZzEy/no+R8aeS5anEbsw1YJdL&#10;vDeOZzLhoz6Q0oN5xWOxSF5RxCxH3zXl0R+Y69hdBjw3XCwWGYZr6li8s8+OH7qeJvBl98q862c1&#10;4pTfw2FbWfVmWjts6oeFxSaCVHmUj3Xt640rnjeiP0fphpzyGXU8mvM/AAAA//8DAFBLAwQUAAYA&#10;CAAAACEAHlGG4+AAAAAJAQAADwAAAGRycy9kb3ducmV2LnhtbEyPQUvDQBCF74L/YRnBm901lSbE&#10;TIooCkIFGz20t012mgSzsyG7beO/dz3p8c17vPlesZ7tIE40+d4xwu1CgSBunOm5Rfj8eL7JQPig&#10;2ejBMSF8k4d1eXlR6Ny4M2/pVIVWxBL2uUboQhhzKX3TkdV+4Ubi6B3cZHWIcmqlmfQ5lttBJkqt&#10;pNU9xw+dHumxo+arOlqEp3Zb8f5tft/ZQ5+8vG4ytak94vXV/HAPItAc/sLwix/RoYxMtTuy8WJA&#10;SJZ3cUtAWCYpiBhIVRIPNUK2SkGWhfy/oPwBAAD//wMAUEsBAi0AFAAGAAgAAAAhALaDOJL+AAAA&#10;4QEAABMAAAAAAAAAAAAAAAAAAAAAAFtDb250ZW50X1R5cGVzXS54bWxQSwECLQAUAAYACAAAACEA&#10;OP0h/9YAAACUAQAACwAAAAAAAAAAAAAAAAAvAQAAX3JlbHMvLnJlbHNQSwECLQAUAAYACAAAACEA&#10;mueivoQCAAB8BQAADgAAAAAAAAAAAAAAAAAuAgAAZHJzL2Uyb0RvYy54bWxQSwECLQAUAAYACAAA&#10;ACEAHlGG4+AAAAAJAQAADwAAAAAAAAAAAAAAAADeBAAAZHJzL2Rvd25yZXYueG1sUEsFBgAAAAAE&#10;AAQA8wAAAOsFAAAAAA==&#10;" filled="f" strokecolor="black [3213]" strokeweight=".5pt">
                <v:stroke joinstyle="miter"/>
                <w10:wrap type="through"/>
              </v:roundrect>
            </w:pict>
          </mc:Fallback>
        </mc:AlternateContent>
      </w:r>
    </w:p>
    <w:p w14:paraId="2284F7DD" w14:textId="7385166F" w:rsidR="007B7FCC" w:rsidRPr="007B7FCC" w:rsidRDefault="007B7FCC" w:rsidP="007B7FCC">
      <w:pPr>
        <w:rPr>
          <w:rFonts w:ascii="Arial" w:hAnsi="Arial" w:cs="Arial"/>
        </w:rPr>
      </w:pPr>
      <w:r w:rsidRPr="007B7FCC">
        <w:rPr>
          <w:rFonts w:ascii="Arial" w:hAnsi="Arial" w:cs="Arial"/>
        </w:rPr>
        <w:t>School Signature</w:t>
      </w:r>
    </w:p>
    <w:p w14:paraId="06CAED6F" w14:textId="77777777" w:rsidR="007B7FCC" w:rsidRPr="00EB04B4" w:rsidRDefault="007B7FCC" w:rsidP="00007F61">
      <w:pPr>
        <w:jc w:val="center"/>
        <w:rPr>
          <w:rFonts w:ascii="Arial" w:hAnsi="Arial" w:cs="Arial"/>
        </w:rPr>
      </w:pPr>
    </w:p>
    <w:p w14:paraId="30BA0132" w14:textId="39964EDA" w:rsidR="00087DFF" w:rsidRPr="00545CA1" w:rsidRDefault="00166F8B" w:rsidP="00545CA1"/>
    <w:sectPr w:rsidR="00087DFF" w:rsidRPr="00545CA1" w:rsidSect="00A27592">
      <w:headerReference w:type="default" r:id="rId8"/>
      <w:footerReference w:type="default" r:id="rId9"/>
      <w:pgSz w:w="16838" w:h="11906" w:orient="landscape"/>
      <w:pgMar w:top="2127" w:right="1440" w:bottom="1440" w:left="1440"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BF563" w14:textId="77777777" w:rsidR="00166F8B" w:rsidRDefault="00166F8B" w:rsidP="00685C7A">
      <w:pPr>
        <w:spacing w:after="0" w:line="240" w:lineRule="auto"/>
      </w:pPr>
      <w:r>
        <w:separator/>
      </w:r>
    </w:p>
  </w:endnote>
  <w:endnote w:type="continuationSeparator" w:id="0">
    <w:p w14:paraId="3C60836D" w14:textId="77777777" w:rsidR="00166F8B" w:rsidRDefault="00166F8B" w:rsidP="0068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D501D" w14:textId="77777777" w:rsidR="00860D8F" w:rsidRPr="00920AC8" w:rsidRDefault="00A27592" w:rsidP="00860D8F">
    <w:pPr>
      <w:pStyle w:val="Footer"/>
      <w:spacing w:line="276" w:lineRule="auto"/>
      <w:ind w:right="-754"/>
      <w:jc w:val="right"/>
      <w:rPr>
        <w:rFonts w:ascii="Rockwell" w:hAnsi="Rockwell"/>
        <w:color w:val="DE6899"/>
        <w:sz w:val="10"/>
        <w:szCs w:val="10"/>
      </w:rPr>
    </w:pPr>
    <w:r w:rsidRPr="00920AC8">
      <w:rPr>
        <w:rFonts w:ascii="Rockwell" w:hAnsi="Rockwell"/>
        <w:color w:val="DE6899"/>
        <w:sz w:val="10"/>
        <w:szCs w:val="10"/>
      </w:rPr>
      <w:t>Registered Number 3774725</w:t>
    </w:r>
  </w:p>
  <w:p w14:paraId="62D744EC" w14:textId="77777777" w:rsidR="00860D8F" w:rsidRPr="00920AC8" w:rsidRDefault="00166F8B" w:rsidP="00860D8F">
    <w:pPr>
      <w:pStyle w:val="Footer"/>
      <w:rPr>
        <w:color w:val="DE6899"/>
      </w:rPr>
    </w:pPr>
  </w:p>
  <w:p w14:paraId="777BEA26" w14:textId="77777777" w:rsidR="00860D8F" w:rsidRDefault="00166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98AB5" w14:textId="77777777" w:rsidR="00166F8B" w:rsidRDefault="00166F8B" w:rsidP="00685C7A">
      <w:pPr>
        <w:spacing w:after="0" w:line="240" w:lineRule="auto"/>
      </w:pPr>
      <w:r>
        <w:separator/>
      </w:r>
    </w:p>
  </w:footnote>
  <w:footnote w:type="continuationSeparator" w:id="0">
    <w:p w14:paraId="4A0E9DCE" w14:textId="77777777" w:rsidR="00166F8B" w:rsidRDefault="00166F8B" w:rsidP="00685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E3DD" w14:textId="2D177401" w:rsidR="00685C7A" w:rsidRDefault="00A27592">
    <w:pPr>
      <w:pStyle w:val="Header"/>
    </w:pPr>
    <w:r>
      <w:rPr>
        <w:noProof/>
        <w:lang w:eastAsia="en-GB"/>
      </w:rPr>
      <w:drawing>
        <wp:anchor distT="0" distB="0" distL="114300" distR="114300" simplePos="0" relativeHeight="251658240" behindDoc="1" locked="0" layoutInCell="1" allowOverlap="1" wp14:anchorId="0AE13FF9" wp14:editId="12809A73">
          <wp:simplePos x="0" y="0"/>
          <wp:positionH relativeFrom="column">
            <wp:posOffset>-914400</wp:posOffset>
          </wp:positionH>
          <wp:positionV relativeFrom="paragraph">
            <wp:posOffset>-449580</wp:posOffset>
          </wp:positionV>
          <wp:extent cx="10691495" cy="7562215"/>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al-Chart-Page.png"/>
                  <pic:cNvPicPr/>
                </pic:nvPicPr>
                <pic:blipFill>
                  <a:blip r:embed="rId1">
                    <a:extLst>
                      <a:ext uri="{28A0092B-C50C-407E-A947-70E740481C1C}">
                        <a14:useLocalDpi xmlns:a14="http://schemas.microsoft.com/office/drawing/2010/main" val="0"/>
                      </a:ext>
                    </a:extLst>
                  </a:blip>
                  <a:stretch>
                    <a:fillRect/>
                  </a:stretch>
                </pic:blipFill>
                <pic:spPr>
                  <a:xfrm>
                    <a:off x="0" y="0"/>
                    <a:ext cx="10691495" cy="7562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8707D"/>
    <w:multiLevelType w:val="hybridMultilevel"/>
    <w:tmpl w:val="6C32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7A"/>
    <w:rsid w:val="00003960"/>
    <w:rsid w:val="00007F61"/>
    <w:rsid w:val="000847BC"/>
    <w:rsid w:val="00166F8B"/>
    <w:rsid w:val="004800C6"/>
    <w:rsid w:val="00545CA1"/>
    <w:rsid w:val="00565856"/>
    <w:rsid w:val="005A50E6"/>
    <w:rsid w:val="005B705B"/>
    <w:rsid w:val="00685C7A"/>
    <w:rsid w:val="006965EB"/>
    <w:rsid w:val="007B7FCC"/>
    <w:rsid w:val="00826F7B"/>
    <w:rsid w:val="00852681"/>
    <w:rsid w:val="00A27592"/>
    <w:rsid w:val="00B2548C"/>
    <w:rsid w:val="00B8754C"/>
    <w:rsid w:val="00FC43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8C715"/>
  <w15:docId w15:val="{C6AF672D-6EE1-480D-8CE3-C1DFC76C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C7A"/>
  </w:style>
  <w:style w:type="paragraph" w:styleId="Footer">
    <w:name w:val="footer"/>
    <w:basedOn w:val="Normal"/>
    <w:link w:val="FooterChar"/>
    <w:uiPriority w:val="99"/>
    <w:unhideWhenUsed/>
    <w:rsid w:val="00685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C7A"/>
  </w:style>
  <w:style w:type="paragraph" w:styleId="BalloonText">
    <w:name w:val="Balloon Text"/>
    <w:basedOn w:val="Normal"/>
    <w:link w:val="BalloonTextChar"/>
    <w:uiPriority w:val="99"/>
    <w:semiHidden/>
    <w:unhideWhenUsed/>
    <w:rsid w:val="00545C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CA1"/>
    <w:rPr>
      <w:rFonts w:ascii="Lucida Grande" w:hAnsi="Lucida Grande" w:cs="Lucida Grande"/>
      <w:sz w:val="18"/>
      <w:szCs w:val="18"/>
    </w:rPr>
  </w:style>
  <w:style w:type="table" w:styleId="TableGrid">
    <w:name w:val="Table Grid"/>
    <w:basedOn w:val="TableNormal"/>
    <w:uiPriority w:val="39"/>
    <w:rsid w:val="0000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Worthington</dc:creator>
  <cp:keywords/>
  <dc:description/>
  <cp:lastModifiedBy>Frankie Worthington</cp:lastModifiedBy>
  <cp:revision>2</cp:revision>
  <dcterms:created xsi:type="dcterms:W3CDTF">2016-07-05T08:18:00Z</dcterms:created>
  <dcterms:modified xsi:type="dcterms:W3CDTF">2016-07-05T08:18:00Z</dcterms:modified>
</cp:coreProperties>
</file>